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8"/>
        <w:gridCol w:w="3459"/>
        <w:gridCol w:w="390"/>
        <w:gridCol w:w="377"/>
        <w:gridCol w:w="374"/>
        <w:gridCol w:w="374"/>
        <w:gridCol w:w="362"/>
        <w:gridCol w:w="348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D53B068" w:rsidR="004C582C" w:rsidRDefault="00266B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Mariana </w:t>
            </w:r>
            <w:proofErr w:type="spellStart"/>
            <w:r>
              <w:rPr>
                <w:rFonts w:ascii="Arial" w:hAnsi="Arial" w:cs="Arial"/>
              </w:rPr>
              <w:t>Čablíková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B739DD8" w:rsidR="004C582C" w:rsidRDefault="00266B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Motivace žáků prvního stupně k učení se anglického jazyka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7D1A58B" w:rsidR="004C582C" w:rsidRDefault="00266B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34BD205" w:rsidR="004C582C" w:rsidRDefault="005C73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E69317B" w:rsidR="004C582C" w:rsidRDefault="005C73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0FECC71B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EFEB428" w:rsidR="004C582C" w:rsidRDefault="0064397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2B637F45" w:rsidR="004C582C" w:rsidRDefault="00721D1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28B758E" w:rsidR="004C582C" w:rsidRDefault="00BD12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3AEFE7F2" w:rsidR="004C582C" w:rsidRDefault="00E870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551EC48F" w:rsidR="004C582C" w:rsidRDefault="00E870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18677665" w:rsidR="004C582C" w:rsidRDefault="00E870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6080113D" w:rsidR="004C582C" w:rsidRDefault="00FA7D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21B8D2E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A7F4E38" w:rsidR="004C582C" w:rsidRDefault="003B76B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BED8DFD" w:rsidR="004C582C" w:rsidRDefault="0026287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0049C5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4C3F0091" w:rsidR="004C582C" w:rsidRDefault="000D63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C522FC8" w:rsidR="004C582C" w:rsidRDefault="0064397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B6E05CE" w:rsidR="004C582C" w:rsidRDefault="006E1E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149C07F7" w:rsidR="004C582C" w:rsidRDefault="005C73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8E5BBAA" w14:textId="77777777" w:rsidR="00735FC5" w:rsidRDefault="00735FC5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E12AE99" w14:textId="566BBEE6" w:rsidR="00D929C7" w:rsidRDefault="00AD63D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Diplomová práce se zabývá </w:t>
            </w:r>
            <w:r w:rsidR="00C91591">
              <w:rPr>
                <w:rFonts w:ascii="Arial" w:hAnsi="Arial" w:cs="Arial"/>
                <w:bCs/>
              </w:rPr>
              <w:t xml:space="preserve">nelehkým </w:t>
            </w:r>
            <w:r w:rsidR="007B1B3C">
              <w:rPr>
                <w:rFonts w:ascii="Arial" w:hAnsi="Arial" w:cs="Arial"/>
                <w:bCs/>
              </w:rPr>
              <w:t xml:space="preserve">tématem </w:t>
            </w:r>
            <w:r w:rsidR="00CF62F0">
              <w:rPr>
                <w:rFonts w:ascii="Arial" w:hAnsi="Arial" w:cs="Arial"/>
                <w:bCs/>
              </w:rPr>
              <w:t>v propojení dvou</w:t>
            </w:r>
            <w:r w:rsidR="008332BE">
              <w:rPr>
                <w:rFonts w:ascii="Arial" w:hAnsi="Arial" w:cs="Arial"/>
                <w:bCs/>
              </w:rPr>
              <w:t> vědní</w:t>
            </w:r>
            <w:r w:rsidR="00CF62F0">
              <w:rPr>
                <w:rFonts w:ascii="Arial" w:hAnsi="Arial" w:cs="Arial"/>
                <w:bCs/>
              </w:rPr>
              <w:t>ch</w:t>
            </w:r>
            <w:r w:rsidR="008332BE">
              <w:rPr>
                <w:rFonts w:ascii="Arial" w:hAnsi="Arial" w:cs="Arial"/>
                <w:bCs/>
              </w:rPr>
              <w:t xml:space="preserve"> </w:t>
            </w:r>
            <w:r w:rsidR="00414A18">
              <w:rPr>
                <w:rFonts w:ascii="Arial" w:hAnsi="Arial" w:cs="Arial"/>
                <w:bCs/>
              </w:rPr>
              <w:t xml:space="preserve">disciplín </w:t>
            </w:r>
            <w:r w:rsidR="00CF62F0">
              <w:rPr>
                <w:rFonts w:ascii="Arial" w:hAnsi="Arial" w:cs="Arial"/>
                <w:bCs/>
              </w:rPr>
              <w:t>– psychologie</w:t>
            </w:r>
            <w:r w:rsidR="007B1B3C">
              <w:rPr>
                <w:rFonts w:ascii="Arial" w:hAnsi="Arial" w:cs="Arial"/>
                <w:bCs/>
              </w:rPr>
              <w:t xml:space="preserve"> a </w:t>
            </w:r>
            <w:r w:rsidR="00C91591">
              <w:rPr>
                <w:rFonts w:ascii="Arial" w:hAnsi="Arial" w:cs="Arial"/>
                <w:bCs/>
              </w:rPr>
              <w:t xml:space="preserve">pedagogiky. </w:t>
            </w:r>
            <w:r w:rsidR="00B34ED9">
              <w:rPr>
                <w:rFonts w:ascii="Arial" w:hAnsi="Arial" w:cs="Arial"/>
                <w:bCs/>
              </w:rPr>
              <w:t xml:space="preserve">Téma je </w:t>
            </w:r>
            <w:r w:rsidR="00A30FA6">
              <w:rPr>
                <w:rFonts w:ascii="Arial" w:hAnsi="Arial" w:cs="Arial"/>
                <w:bCs/>
              </w:rPr>
              <w:t xml:space="preserve">o to obtížnější, že na koncept motivace je zde pohlíženo </w:t>
            </w:r>
            <w:r w:rsidR="00082F71">
              <w:rPr>
                <w:rFonts w:ascii="Arial" w:hAnsi="Arial" w:cs="Arial"/>
                <w:bCs/>
              </w:rPr>
              <w:t>skrze prizma</w:t>
            </w:r>
            <w:r w:rsidR="00A30FA6">
              <w:rPr>
                <w:rFonts w:ascii="Arial" w:hAnsi="Arial" w:cs="Arial"/>
                <w:bCs/>
              </w:rPr>
              <w:t xml:space="preserve"> žáků prvního stupně ZŠ</w:t>
            </w:r>
            <w:r w:rsidR="00C05C25">
              <w:rPr>
                <w:rFonts w:ascii="Arial" w:hAnsi="Arial" w:cs="Arial"/>
                <w:bCs/>
              </w:rPr>
              <w:t xml:space="preserve">, avšak autorka </w:t>
            </w:r>
            <w:r w:rsidR="00B17CA8">
              <w:rPr>
                <w:rFonts w:ascii="Arial" w:hAnsi="Arial" w:cs="Arial"/>
                <w:bCs/>
              </w:rPr>
              <w:t xml:space="preserve">se </w:t>
            </w:r>
            <w:r w:rsidR="00214869">
              <w:rPr>
                <w:rFonts w:ascii="Arial" w:hAnsi="Arial" w:cs="Arial"/>
                <w:bCs/>
              </w:rPr>
              <w:t>zhostila tohoto úkolu zodpovědně.</w:t>
            </w:r>
          </w:p>
          <w:p w14:paraId="7611226E" w14:textId="77777777" w:rsidR="00D929C7" w:rsidRDefault="00D929C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6C44301" w14:textId="1C27EC29" w:rsidR="00AD63DF" w:rsidRPr="00A44E39" w:rsidRDefault="00214869" w:rsidP="00FE7405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</w:rPr>
              <w:t>Teoretická část p</w:t>
            </w:r>
            <w:r w:rsidR="00367B0C">
              <w:rPr>
                <w:rFonts w:ascii="Arial" w:hAnsi="Arial" w:cs="Arial"/>
                <w:bCs/>
              </w:rPr>
              <w:t>r</w:t>
            </w:r>
            <w:r>
              <w:rPr>
                <w:rFonts w:ascii="Arial" w:hAnsi="Arial" w:cs="Arial"/>
                <w:bCs/>
              </w:rPr>
              <w:t xml:space="preserve">áce rozpracovává klíčové koncepty jako je motivace, </w:t>
            </w:r>
            <w:r w:rsidR="007A0768">
              <w:rPr>
                <w:rFonts w:ascii="Arial" w:hAnsi="Arial" w:cs="Arial"/>
                <w:bCs/>
              </w:rPr>
              <w:t>její faktory a proces učení se angličtiny</w:t>
            </w:r>
            <w:r w:rsidR="005C1BBD">
              <w:rPr>
                <w:rFonts w:ascii="Arial" w:hAnsi="Arial" w:cs="Arial"/>
                <w:bCs/>
              </w:rPr>
              <w:t xml:space="preserve"> u žáků prvního stupně ZŠ</w:t>
            </w:r>
            <w:r w:rsidR="007A0768">
              <w:rPr>
                <w:rFonts w:ascii="Arial" w:hAnsi="Arial" w:cs="Arial"/>
                <w:bCs/>
              </w:rPr>
              <w:t xml:space="preserve">. </w:t>
            </w:r>
            <w:r w:rsidR="00B4239A">
              <w:rPr>
                <w:rFonts w:ascii="Arial" w:hAnsi="Arial" w:cs="Arial"/>
                <w:bCs/>
              </w:rPr>
              <w:t>Text je čtivý a vhodně doprovázený autorský</w:t>
            </w:r>
            <w:r w:rsidR="001F6D21">
              <w:rPr>
                <w:rFonts w:ascii="Arial" w:hAnsi="Arial" w:cs="Arial"/>
                <w:bCs/>
              </w:rPr>
              <w:t>m</w:t>
            </w:r>
            <w:r w:rsidR="00B4239A">
              <w:rPr>
                <w:rFonts w:ascii="Arial" w:hAnsi="Arial" w:cs="Arial"/>
                <w:bCs/>
              </w:rPr>
              <w:t xml:space="preserve"> textem. </w:t>
            </w:r>
            <w:r w:rsidR="001F6D21">
              <w:rPr>
                <w:rFonts w:ascii="Arial" w:hAnsi="Arial" w:cs="Arial"/>
                <w:bCs/>
              </w:rPr>
              <w:t xml:space="preserve">Teoretická část </w:t>
            </w:r>
            <w:r w:rsidR="00216171">
              <w:rPr>
                <w:rFonts w:ascii="Arial" w:hAnsi="Arial" w:cs="Arial"/>
                <w:bCs/>
              </w:rPr>
              <w:t xml:space="preserve">rozpracovává klíčové psychologické a pedagogické teorie </w:t>
            </w:r>
            <w:r w:rsidR="00A00489">
              <w:rPr>
                <w:rFonts w:ascii="Arial" w:hAnsi="Arial" w:cs="Arial"/>
                <w:bCs/>
              </w:rPr>
              <w:t>(</w:t>
            </w:r>
            <w:r w:rsidR="00D20A8B">
              <w:rPr>
                <w:rFonts w:ascii="Arial" w:hAnsi="Arial" w:cs="Arial"/>
                <w:bCs/>
              </w:rPr>
              <w:t>např.</w:t>
            </w:r>
            <w:r w:rsidR="0046507E">
              <w:rPr>
                <w:rFonts w:ascii="Arial" w:hAnsi="Arial" w:cs="Arial"/>
                <w:bCs/>
              </w:rPr>
              <w:t xml:space="preserve"> </w:t>
            </w:r>
            <w:r w:rsidR="00D20A8B">
              <w:rPr>
                <w:rFonts w:ascii="Arial" w:hAnsi="Arial" w:cs="Arial"/>
                <w:bCs/>
              </w:rPr>
              <w:t>behaviorální teorie</w:t>
            </w:r>
            <w:r w:rsidR="00A00489">
              <w:rPr>
                <w:rFonts w:ascii="Arial" w:hAnsi="Arial" w:cs="Arial"/>
                <w:bCs/>
              </w:rPr>
              <w:t xml:space="preserve">, </w:t>
            </w:r>
            <w:r w:rsidR="00C637DF">
              <w:rPr>
                <w:rFonts w:ascii="Arial" w:hAnsi="Arial" w:cs="Arial"/>
                <w:bCs/>
              </w:rPr>
              <w:t xml:space="preserve">teorie afektivního </w:t>
            </w:r>
            <w:r w:rsidR="00C42A06">
              <w:rPr>
                <w:rFonts w:ascii="Arial" w:hAnsi="Arial" w:cs="Arial"/>
                <w:bCs/>
              </w:rPr>
              <w:t>filtru</w:t>
            </w:r>
            <w:r w:rsidR="008867A9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="008867A9">
              <w:rPr>
                <w:rFonts w:ascii="Arial" w:hAnsi="Arial" w:cs="Arial"/>
                <w:bCs/>
              </w:rPr>
              <w:t>self-efficacy</w:t>
            </w:r>
            <w:proofErr w:type="spellEnd"/>
            <w:r w:rsidR="00A00489">
              <w:rPr>
                <w:rFonts w:ascii="Arial" w:hAnsi="Arial" w:cs="Arial"/>
                <w:bCs/>
              </w:rPr>
              <w:t xml:space="preserve"> atd.)</w:t>
            </w:r>
            <w:r w:rsidR="00216171">
              <w:rPr>
                <w:rFonts w:ascii="Arial" w:hAnsi="Arial" w:cs="Arial"/>
                <w:bCs/>
              </w:rPr>
              <w:t>, což poukazuje na</w:t>
            </w:r>
            <w:r w:rsidR="00137F21">
              <w:rPr>
                <w:rFonts w:ascii="Arial" w:hAnsi="Arial" w:cs="Arial"/>
                <w:bCs/>
              </w:rPr>
              <w:t xml:space="preserve"> autorčinu</w:t>
            </w:r>
            <w:r w:rsidR="00216171">
              <w:rPr>
                <w:rFonts w:ascii="Arial" w:hAnsi="Arial" w:cs="Arial"/>
                <w:bCs/>
              </w:rPr>
              <w:t xml:space="preserve"> dobrou orientaci v tématu.</w:t>
            </w:r>
            <w:r w:rsidR="005441D7">
              <w:rPr>
                <w:rFonts w:ascii="Arial" w:hAnsi="Arial" w:cs="Arial"/>
                <w:bCs/>
              </w:rPr>
              <w:t xml:space="preserve"> Přestože na konci teoretické části není obsaženo shrnutí, </w:t>
            </w:r>
            <w:r w:rsidR="008113AD">
              <w:rPr>
                <w:rFonts w:ascii="Arial" w:hAnsi="Arial" w:cs="Arial"/>
                <w:bCs/>
              </w:rPr>
              <w:t xml:space="preserve">autorka v rámci detailního </w:t>
            </w:r>
            <w:r w:rsidR="008113AD">
              <w:rPr>
                <w:rFonts w:ascii="Arial" w:hAnsi="Arial" w:cs="Arial"/>
                <w:bCs/>
              </w:rPr>
              <w:lastRenderedPageBreak/>
              <w:t>popisu dimenzí dotazníku</w:t>
            </w:r>
            <w:r w:rsidR="00844329">
              <w:rPr>
                <w:rFonts w:ascii="Arial" w:hAnsi="Arial" w:cs="Arial"/>
                <w:bCs/>
              </w:rPr>
              <w:t xml:space="preserve"> (s. 42</w:t>
            </w:r>
            <w:r w:rsidR="00A44E39">
              <w:rPr>
                <w:rFonts w:ascii="Arial" w:hAnsi="Arial" w:cs="Arial"/>
                <w:bCs/>
              </w:rPr>
              <w:t>–44)</w:t>
            </w:r>
            <w:r w:rsidR="008113AD">
              <w:rPr>
                <w:rFonts w:ascii="Arial" w:hAnsi="Arial" w:cs="Arial"/>
                <w:bCs/>
              </w:rPr>
              <w:t xml:space="preserve"> představuje </w:t>
            </w:r>
            <w:r w:rsidR="00974750">
              <w:rPr>
                <w:rFonts w:ascii="Arial" w:hAnsi="Arial" w:cs="Arial"/>
                <w:bCs/>
              </w:rPr>
              <w:t>stěžejní</w:t>
            </w:r>
            <w:r w:rsidR="008113AD">
              <w:rPr>
                <w:rFonts w:ascii="Arial" w:hAnsi="Arial" w:cs="Arial"/>
                <w:bCs/>
              </w:rPr>
              <w:t xml:space="preserve"> teoretické ko</w:t>
            </w:r>
            <w:r w:rsidR="008113AD" w:rsidRPr="00A44E39">
              <w:rPr>
                <w:rFonts w:ascii="Arial" w:hAnsi="Arial" w:cs="Arial"/>
                <w:bCs/>
                <w:color w:val="000000" w:themeColor="text1"/>
              </w:rPr>
              <w:t>nce</w:t>
            </w:r>
            <w:r w:rsidR="008113AD">
              <w:rPr>
                <w:rFonts w:ascii="Arial" w:hAnsi="Arial" w:cs="Arial"/>
                <w:bCs/>
              </w:rPr>
              <w:t xml:space="preserve">pty, o které se ve výzkumu </w:t>
            </w:r>
            <w:r w:rsidR="008113AD" w:rsidRPr="00A44E39">
              <w:rPr>
                <w:rFonts w:ascii="Arial" w:hAnsi="Arial" w:cs="Arial"/>
                <w:bCs/>
                <w:color w:val="000000" w:themeColor="text1"/>
              </w:rPr>
              <w:t>opírá</w:t>
            </w:r>
            <w:r w:rsidR="00974750">
              <w:rPr>
                <w:rFonts w:ascii="Arial" w:hAnsi="Arial" w:cs="Arial"/>
                <w:bCs/>
                <w:color w:val="000000" w:themeColor="text1"/>
              </w:rPr>
              <w:t>.</w:t>
            </w:r>
          </w:p>
          <w:p w14:paraId="38E08DC1" w14:textId="77777777" w:rsidR="00FA7D26" w:rsidRDefault="00FA7D26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FECA959" w14:textId="6C3C22EF" w:rsidR="00FA7D26" w:rsidRDefault="004460DE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Výzkum prezentovaný v e</w:t>
            </w:r>
            <w:r w:rsidR="00FA7D26">
              <w:rPr>
                <w:rFonts w:ascii="Arial" w:hAnsi="Arial" w:cs="Arial"/>
                <w:bCs/>
              </w:rPr>
              <w:t>mpirick</w:t>
            </w:r>
            <w:r>
              <w:rPr>
                <w:rFonts w:ascii="Arial" w:hAnsi="Arial" w:cs="Arial"/>
                <w:bCs/>
              </w:rPr>
              <w:t>é</w:t>
            </w:r>
            <w:r w:rsidR="00FA7D26">
              <w:rPr>
                <w:rFonts w:ascii="Arial" w:hAnsi="Arial" w:cs="Arial"/>
                <w:bCs/>
              </w:rPr>
              <w:t xml:space="preserve"> část</w:t>
            </w:r>
            <w:r>
              <w:rPr>
                <w:rFonts w:ascii="Arial" w:hAnsi="Arial" w:cs="Arial"/>
                <w:bCs/>
              </w:rPr>
              <w:t>i</w:t>
            </w:r>
            <w:r w:rsidR="00FA7D26">
              <w:rPr>
                <w:rFonts w:ascii="Arial" w:hAnsi="Arial" w:cs="Arial"/>
                <w:bCs/>
              </w:rPr>
              <w:t xml:space="preserve"> práce je postaven na </w:t>
            </w:r>
            <w:r>
              <w:rPr>
                <w:rFonts w:ascii="Arial" w:hAnsi="Arial" w:cs="Arial"/>
                <w:bCs/>
              </w:rPr>
              <w:t xml:space="preserve">jasných, logických a srozumitelných cílech. </w:t>
            </w:r>
            <w:r w:rsidR="00097251">
              <w:rPr>
                <w:rFonts w:ascii="Arial" w:hAnsi="Arial" w:cs="Arial"/>
                <w:bCs/>
              </w:rPr>
              <w:t>Autorka zvolila pro výzkum dotazník vlastní konstrukce</w:t>
            </w:r>
            <w:r w:rsidR="007511E2">
              <w:rPr>
                <w:rFonts w:ascii="Arial" w:hAnsi="Arial" w:cs="Arial"/>
                <w:bCs/>
              </w:rPr>
              <w:t xml:space="preserve">. Pozitivně hodnotím </w:t>
            </w:r>
            <w:r w:rsidR="004D4CF0">
              <w:rPr>
                <w:rFonts w:ascii="Arial" w:hAnsi="Arial" w:cs="Arial"/>
                <w:bCs/>
              </w:rPr>
              <w:t xml:space="preserve">rešerši obdobných výzkumů, kterými se autorka inspirovala pro tvorbu položek do dotazníku. </w:t>
            </w:r>
            <w:r w:rsidR="00E26120">
              <w:rPr>
                <w:rFonts w:ascii="Arial" w:hAnsi="Arial" w:cs="Arial"/>
                <w:bCs/>
              </w:rPr>
              <w:t xml:space="preserve">Výzkum je od své počáteční fáze po vyhodnocení popisován transparentně. </w:t>
            </w:r>
            <w:r w:rsidR="00070C66">
              <w:rPr>
                <w:rFonts w:ascii="Arial" w:hAnsi="Arial" w:cs="Arial"/>
                <w:bCs/>
              </w:rPr>
              <w:t xml:space="preserve">Cíle výzkumu byly splněny. </w:t>
            </w:r>
            <w:r w:rsidR="00FC0D14">
              <w:rPr>
                <w:rFonts w:ascii="Arial" w:hAnsi="Arial" w:cs="Arial"/>
                <w:bCs/>
              </w:rPr>
              <w:t xml:space="preserve">Data jsou </w:t>
            </w:r>
            <w:r w:rsidR="00996C68">
              <w:rPr>
                <w:rFonts w:ascii="Arial" w:hAnsi="Arial" w:cs="Arial"/>
                <w:bCs/>
              </w:rPr>
              <w:t xml:space="preserve">prezentována </w:t>
            </w:r>
            <w:r w:rsidR="00AF3CBE">
              <w:rPr>
                <w:rFonts w:ascii="Arial" w:hAnsi="Arial" w:cs="Arial"/>
                <w:bCs/>
              </w:rPr>
              <w:t>adekvátně, pomocí grafů</w:t>
            </w:r>
            <w:r w:rsidR="001720E5">
              <w:rPr>
                <w:rFonts w:ascii="Arial" w:hAnsi="Arial" w:cs="Arial"/>
                <w:bCs/>
              </w:rPr>
              <w:t>.</w:t>
            </w:r>
            <w:r w:rsidR="00AF3CBE">
              <w:rPr>
                <w:rFonts w:ascii="Arial" w:hAnsi="Arial" w:cs="Arial"/>
                <w:bCs/>
              </w:rPr>
              <w:t xml:space="preserve"> </w:t>
            </w:r>
            <w:r w:rsidR="001720E5">
              <w:rPr>
                <w:rFonts w:ascii="Arial" w:hAnsi="Arial" w:cs="Arial"/>
                <w:bCs/>
              </w:rPr>
              <w:t>G</w:t>
            </w:r>
            <w:r w:rsidR="000F6A34">
              <w:rPr>
                <w:rFonts w:ascii="Arial" w:hAnsi="Arial" w:cs="Arial"/>
                <w:bCs/>
              </w:rPr>
              <w:t xml:space="preserve">raf 5 (s. 50) obsahuje </w:t>
            </w:r>
            <w:r w:rsidR="001720E5">
              <w:rPr>
                <w:rFonts w:ascii="Arial" w:hAnsi="Arial" w:cs="Arial"/>
                <w:bCs/>
              </w:rPr>
              <w:t>duplicitn</w:t>
            </w:r>
            <w:r w:rsidR="00F67B93">
              <w:rPr>
                <w:rFonts w:ascii="Arial" w:hAnsi="Arial" w:cs="Arial"/>
                <w:bCs/>
              </w:rPr>
              <w:t>ě</w:t>
            </w:r>
            <w:r w:rsidR="001720E5">
              <w:rPr>
                <w:rFonts w:ascii="Arial" w:hAnsi="Arial" w:cs="Arial"/>
                <w:bCs/>
              </w:rPr>
              <w:t xml:space="preserve"> popis grafu a legendu.</w:t>
            </w:r>
            <w:r w:rsidR="00F35178">
              <w:rPr>
                <w:rFonts w:ascii="Arial" w:hAnsi="Arial" w:cs="Arial"/>
                <w:bCs/>
              </w:rPr>
              <w:t xml:space="preserve"> Data jsou zpracována procesy deskriptivní statistik</w:t>
            </w:r>
            <w:r w:rsidR="00BD31F3">
              <w:rPr>
                <w:rFonts w:ascii="Arial" w:hAnsi="Arial" w:cs="Arial"/>
                <w:bCs/>
              </w:rPr>
              <w:t xml:space="preserve">y, což je pro tento typ práce adekvátní. </w:t>
            </w:r>
            <w:r w:rsidR="005A4992">
              <w:rPr>
                <w:rFonts w:ascii="Arial" w:hAnsi="Arial" w:cs="Arial"/>
                <w:bCs/>
              </w:rPr>
              <w:t>Data považuji za zajímavá</w:t>
            </w:r>
            <w:r w:rsidR="00955007">
              <w:rPr>
                <w:rFonts w:ascii="Arial" w:hAnsi="Arial" w:cs="Arial"/>
                <w:bCs/>
              </w:rPr>
              <w:t>, proto by p</w:t>
            </w:r>
            <w:r w:rsidR="00BD31F3">
              <w:rPr>
                <w:rFonts w:ascii="Arial" w:hAnsi="Arial" w:cs="Arial"/>
                <w:bCs/>
              </w:rPr>
              <w:t xml:space="preserve">ro </w:t>
            </w:r>
            <w:r w:rsidR="005A4992">
              <w:rPr>
                <w:rFonts w:ascii="Arial" w:hAnsi="Arial" w:cs="Arial"/>
                <w:bCs/>
              </w:rPr>
              <w:t>zevrubnější</w:t>
            </w:r>
            <w:r w:rsidR="00BD31F3">
              <w:rPr>
                <w:rFonts w:ascii="Arial" w:hAnsi="Arial" w:cs="Arial"/>
                <w:bCs/>
              </w:rPr>
              <w:t xml:space="preserve"> zpracování dat</w:t>
            </w:r>
            <w:r w:rsidR="005A4992">
              <w:rPr>
                <w:rFonts w:ascii="Arial" w:hAnsi="Arial" w:cs="Arial"/>
                <w:bCs/>
              </w:rPr>
              <w:t xml:space="preserve"> bylo vhodné využít sofistikovanějších statistických metod. </w:t>
            </w:r>
          </w:p>
          <w:p w14:paraId="75EDB1B6" w14:textId="77777777" w:rsidR="00955007" w:rsidRDefault="0095500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3CECDD9" w14:textId="46EA7712" w:rsidR="004436A1" w:rsidRDefault="00EF45D2" w:rsidP="00FE7405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E1A65">
              <w:rPr>
                <w:rFonts w:ascii="Arial" w:hAnsi="Arial" w:cs="Arial"/>
                <w:bCs/>
                <w:color w:val="000000" w:themeColor="text1"/>
              </w:rPr>
              <w:t xml:space="preserve">Z výsledků považuji za zajímavou i </w:t>
            </w:r>
            <w:r w:rsidR="00594232" w:rsidRPr="001E1A65">
              <w:rPr>
                <w:rFonts w:ascii="Arial" w:hAnsi="Arial" w:cs="Arial"/>
                <w:bCs/>
                <w:color w:val="000000" w:themeColor="text1"/>
              </w:rPr>
              <w:t xml:space="preserve">skutečnost, že se autorka </w:t>
            </w:r>
            <w:r w:rsidR="001E1A65">
              <w:rPr>
                <w:rFonts w:ascii="Arial" w:hAnsi="Arial" w:cs="Arial"/>
                <w:bCs/>
                <w:color w:val="000000" w:themeColor="text1"/>
              </w:rPr>
              <w:t xml:space="preserve">zvlášť </w:t>
            </w:r>
            <w:r w:rsidR="00594232" w:rsidRPr="001E1A65">
              <w:rPr>
                <w:rFonts w:ascii="Arial" w:hAnsi="Arial" w:cs="Arial"/>
                <w:bCs/>
                <w:color w:val="000000" w:themeColor="text1"/>
              </w:rPr>
              <w:t>zaměřila i na žáky s</w:t>
            </w:r>
            <w:r w:rsidR="009D1852" w:rsidRPr="001E1A65">
              <w:rPr>
                <w:rFonts w:ascii="Arial" w:hAnsi="Arial" w:cs="Arial"/>
                <w:bCs/>
                <w:color w:val="000000" w:themeColor="text1"/>
              </w:rPr>
              <w:t> nízkou mírou motivace</w:t>
            </w:r>
            <w:r w:rsidR="004A773A" w:rsidRPr="001E1A65">
              <w:rPr>
                <w:rFonts w:ascii="Arial" w:hAnsi="Arial" w:cs="Arial"/>
                <w:bCs/>
                <w:color w:val="000000" w:themeColor="text1"/>
              </w:rPr>
              <w:t>.</w:t>
            </w:r>
            <w:r w:rsidR="00AC30B6">
              <w:rPr>
                <w:rFonts w:ascii="Arial" w:hAnsi="Arial" w:cs="Arial"/>
                <w:bCs/>
                <w:color w:val="000000" w:themeColor="text1"/>
              </w:rPr>
              <w:t xml:space="preserve"> Vzhledem k tomu, že se dá předpokládat, že </w:t>
            </w:r>
            <w:r w:rsidR="006E77B8">
              <w:rPr>
                <w:rFonts w:ascii="Arial" w:hAnsi="Arial" w:cs="Arial"/>
                <w:bCs/>
                <w:color w:val="000000" w:themeColor="text1"/>
              </w:rPr>
              <w:t xml:space="preserve">nízká míra </w:t>
            </w:r>
            <w:r w:rsidR="00DE3F47">
              <w:rPr>
                <w:rFonts w:ascii="Arial" w:hAnsi="Arial" w:cs="Arial"/>
                <w:bCs/>
                <w:color w:val="000000" w:themeColor="text1"/>
              </w:rPr>
              <w:t xml:space="preserve">motivace </w:t>
            </w:r>
            <w:r w:rsidR="006E77B8">
              <w:rPr>
                <w:rFonts w:ascii="Arial" w:hAnsi="Arial" w:cs="Arial"/>
                <w:bCs/>
                <w:color w:val="000000" w:themeColor="text1"/>
              </w:rPr>
              <w:t>ovlivňuje i dosažené výsledky</w:t>
            </w:r>
            <w:r w:rsidR="00DE3F47">
              <w:rPr>
                <w:rFonts w:ascii="Arial" w:hAnsi="Arial" w:cs="Arial"/>
                <w:bCs/>
                <w:color w:val="000000" w:themeColor="text1"/>
              </w:rPr>
              <w:t xml:space="preserve"> žáků</w:t>
            </w:r>
            <w:r w:rsidR="006E77B8">
              <w:rPr>
                <w:rFonts w:ascii="Arial" w:hAnsi="Arial" w:cs="Arial"/>
                <w:bCs/>
                <w:color w:val="000000" w:themeColor="text1"/>
              </w:rPr>
              <w:t>, vnímám tyto výsledky</w:t>
            </w:r>
            <w:r w:rsidR="00DE3F47">
              <w:rPr>
                <w:rFonts w:ascii="Arial" w:hAnsi="Arial" w:cs="Arial"/>
                <w:bCs/>
                <w:color w:val="000000" w:themeColor="text1"/>
              </w:rPr>
              <w:t xml:space="preserve"> výzkumu</w:t>
            </w:r>
            <w:r w:rsidR="006E77B8">
              <w:rPr>
                <w:rFonts w:ascii="Arial" w:hAnsi="Arial" w:cs="Arial"/>
                <w:bCs/>
                <w:color w:val="000000" w:themeColor="text1"/>
              </w:rPr>
              <w:t xml:space="preserve"> jako určitou výzvu pro učitele k</w:t>
            </w:r>
            <w:r w:rsidR="00DE3F47">
              <w:rPr>
                <w:rFonts w:ascii="Arial" w:hAnsi="Arial" w:cs="Arial"/>
                <w:bCs/>
                <w:color w:val="000000" w:themeColor="text1"/>
              </w:rPr>
              <w:t xml:space="preserve">e zjišťování </w:t>
            </w:r>
            <w:r w:rsidR="00306BF9">
              <w:rPr>
                <w:rFonts w:ascii="Arial" w:hAnsi="Arial" w:cs="Arial"/>
                <w:bCs/>
                <w:color w:val="000000" w:themeColor="text1"/>
              </w:rPr>
              <w:t>stimulů</w:t>
            </w:r>
            <w:r w:rsidR="00142008">
              <w:rPr>
                <w:rFonts w:ascii="Arial" w:hAnsi="Arial" w:cs="Arial"/>
                <w:bCs/>
                <w:color w:val="000000" w:themeColor="text1"/>
              </w:rPr>
              <w:t xml:space="preserve">, které by </w:t>
            </w:r>
            <w:r w:rsidR="00B43D00">
              <w:rPr>
                <w:rFonts w:ascii="Arial" w:hAnsi="Arial" w:cs="Arial"/>
                <w:bCs/>
                <w:color w:val="000000" w:themeColor="text1"/>
              </w:rPr>
              <w:t>pozitivně ovlivňovaly tyto žáky.</w:t>
            </w:r>
            <w:r w:rsidR="00C6597A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="00C038C3">
              <w:rPr>
                <w:rFonts w:ascii="Arial" w:hAnsi="Arial" w:cs="Arial"/>
                <w:bCs/>
                <w:color w:val="000000" w:themeColor="text1"/>
              </w:rPr>
              <w:t xml:space="preserve">V tomto bodě souhlasím s autorkou </w:t>
            </w:r>
            <w:r w:rsidR="000F357F">
              <w:rPr>
                <w:rFonts w:ascii="Arial" w:hAnsi="Arial" w:cs="Arial"/>
                <w:bCs/>
                <w:color w:val="000000" w:themeColor="text1"/>
              </w:rPr>
              <w:t xml:space="preserve">s podporou </w:t>
            </w:r>
            <w:proofErr w:type="spellStart"/>
            <w:r w:rsidR="00B21894">
              <w:rPr>
                <w:rFonts w:ascii="Arial" w:hAnsi="Arial" w:cs="Arial"/>
                <w:bCs/>
                <w:color w:val="000000" w:themeColor="text1"/>
              </w:rPr>
              <w:t>metakogn</w:t>
            </w:r>
            <w:r w:rsidR="004A277D">
              <w:rPr>
                <w:rFonts w:ascii="Arial" w:hAnsi="Arial" w:cs="Arial"/>
                <w:bCs/>
                <w:color w:val="000000" w:themeColor="text1"/>
              </w:rPr>
              <w:t>ice</w:t>
            </w:r>
            <w:proofErr w:type="spellEnd"/>
            <w:r w:rsidR="001F2067">
              <w:rPr>
                <w:rFonts w:ascii="Arial" w:hAnsi="Arial" w:cs="Arial"/>
                <w:bCs/>
                <w:color w:val="000000" w:themeColor="text1"/>
              </w:rPr>
              <w:t xml:space="preserve"> u žáků prvního stupně</w:t>
            </w:r>
            <w:r w:rsidR="00027B94">
              <w:rPr>
                <w:rFonts w:ascii="Arial" w:hAnsi="Arial" w:cs="Arial"/>
                <w:bCs/>
                <w:color w:val="000000" w:themeColor="text1"/>
              </w:rPr>
              <w:t xml:space="preserve"> (dále viz otázka </w:t>
            </w:r>
            <w:r w:rsidR="00D60239">
              <w:rPr>
                <w:rFonts w:ascii="Arial" w:hAnsi="Arial" w:cs="Arial"/>
                <w:bCs/>
                <w:color w:val="000000" w:themeColor="text1"/>
              </w:rPr>
              <w:t xml:space="preserve">č. 1 </w:t>
            </w:r>
            <w:r w:rsidR="00027B94">
              <w:rPr>
                <w:rFonts w:ascii="Arial" w:hAnsi="Arial" w:cs="Arial"/>
                <w:bCs/>
                <w:color w:val="000000" w:themeColor="text1"/>
              </w:rPr>
              <w:t>k obhajobě)</w:t>
            </w:r>
            <w:r w:rsidR="004A277D">
              <w:rPr>
                <w:rFonts w:ascii="Arial" w:hAnsi="Arial" w:cs="Arial"/>
                <w:bCs/>
                <w:color w:val="000000" w:themeColor="text1"/>
              </w:rPr>
              <w:t xml:space="preserve">. </w:t>
            </w:r>
          </w:p>
          <w:p w14:paraId="56CEDD43" w14:textId="77777777" w:rsidR="00B43D00" w:rsidRDefault="00B43D00" w:rsidP="00FE7405">
            <w:pPr>
              <w:spacing w:after="0" w:line="240" w:lineRule="auto"/>
              <w:rPr>
                <w:rFonts w:ascii="Arial" w:hAnsi="Arial" w:cs="Arial"/>
                <w:bCs/>
                <w:color w:val="EE0000"/>
              </w:rPr>
            </w:pPr>
          </w:p>
          <w:p w14:paraId="5A2195DD" w14:textId="2E865315" w:rsidR="00207852" w:rsidRPr="00126F58" w:rsidRDefault="007A2F68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126F58">
              <w:rPr>
                <w:rFonts w:ascii="Arial" w:hAnsi="Arial" w:cs="Arial"/>
                <w:bCs/>
              </w:rPr>
              <w:t>Diskuse</w:t>
            </w:r>
            <w:r w:rsidR="00207852" w:rsidRPr="00126F58">
              <w:rPr>
                <w:rFonts w:ascii="Arial" w:hAnsi="Arial" w:cs="Arial"/>
                <w:bCs/>
              </w:rPr>
              <w:t xml:space="preserve"> je myšlenkově </w:t>
            </w:r>
            <w:r w:rsidR="00126F58" w:rsidRPr="00126F58">
              <w:rPr>
                <w:rFonts w:ascii="Arial" w:hAnsi="Arial" w:cs="Arial"/>
                <w:bCs/>
              </w:rPr>
              <w:t>bohatá</w:t>
            </w:r>
            <w:r w:rsidR="00AF1C2E">
              <w:rPr>
                <w:rFonts w:ascii="Arial" w:hAnsi="Arial" w:cs="Arial"/>
                <w:bCs/>
              </w:rPr>
              <w:t xml:space="preserve"> a aktuální. Vh</w:t>
            </w:r>
            <w:r w:rsidR="00126F58" w:rsidRPr="00126F58">
              <w:rPr>
                <w:rFonts w:ascii="Arial" w:hAnsi="Arial" w:cs="Arial"/>
                <w:bCs/>
              </w:rPr>
              <w:t xml:space="preserve">odně komparuje výsledky autorčina výzkumu s odbornou literaturou. </w:t>
            </w:r>
            <w:r w:rsidR="00BC3C54">
              <w:rPr>
                <w:rFonts w:ascii="Arial" w:hAnsi="Arial" w:cs="Arial"/>
                <w:bCs/>
              </w:rPr>
              <w:t xml:space="preserve">Pozitivně kvituji, že se autorka v závěru zamýšlí i nad </w:t>
            </w:r>
            <w:r w:rsidR="00BE5FD6">
              <w:rPr>
                <w:rFonts w:ascii="Arial" w:hAnsi="Arial" w:cs="Arial"/>
                <w:bCs/>
              </w:rPr>
              <w:t xml:space="preserve">tématem motivace k výuce angličtiny v souvislosti s očekávanou povinnou angličtinou od první třídy ZŠ. </w:t>
            </w:r>
            <w:r w:rsidR="00387C05">
              <w:rPr>
                <w:rFonts w:ascii="Arial" w:hAnsi="Arial" w:cs="Arial"/>
                <w:bCs/>
              </w:rPr>
              <w:t xml:space="preserve">I z tohoto důvodu vnímám téma práce jako vysoce aktuální a výzkum autorky jako </w:t>
            </w:r>
            <w:r w:rsidR="006E1E05">
              <w:rPr>
                <w:rFonts w:ascii="Arial" w:hAnsi="Arial" w:cs="Arial"/>
                <w:bCs/>
              </w:rPr>
              <w:t xml:space="preserve">přínosný do praxe. </w:t>
            </w:r>
          </w:p>
          <w:p w14:paraId="0C182282" w14:textId="77777777" w:rsidR="00D929C7" w:rsidRDefault="00D929C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7801834" w14:textId="13E05F75" w:rsidR="00331938" w:rsidRDefault="00EE4C19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Práce je na dobré jazykové úrovni. </w:t>
            </w:r>
            <w:r w:rsidR="00331938">
              <w:rPr>
                <w:rFonts w:ascii="Arial" w:hAnsi="Arial" w:cs="Arial"/>
                <w:bCs/>
              </w:rPr>
              <w:t>Jazyk práce je odborný</w:t>
            </w:r>
            <w:r>
              <w:rPr>
                <w:rFonts w:ascii="Arial" w:hAnsi="Arial" w:cs="Arial"/>
                <w:bCs/>
              </w:rPr>
              <w:t xml:space="preserve"> bez výskytu gramatických a stylistických chyb. </w:t>
            </w:r>
          </w:p>
          <w:p w14:paraId="15686769" w14:textId="77777777" w:rsidR="00EE4C19" w:rsidRPr="00AD63DF" w:rsidRDefault="00EE4C19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0BFDA07" w14:textId="4BDE7037" w:rsidR="00355FFE" w:rsidRDefault="00355FFE" w:rsidP="00355FF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2D1E5B">
              <w:rPr>
                <w:rFonts w:ascii="Arial" w:hAnsi="Arial" w:cs="Arial"/>
                <w:i/>
                <w:iCs/>
              </w:rPr>
              <w:t xml:space="preserve">Práce byla zkontrolována systémem Theses.cz pro zhodnocení původnosti a vedoucím práce s výsledkem: </w:t>
            </w:r>
            <w:r w:rsidRPr="000C7944">
              <w:rPr>
                <w:rFonts w:ascii="Arial" w:hAnsi="Arial" w:cs="Arial"/>
              </w:rPr>
              <w:t>práce není plagiát.</w:t>
            </w:r>
          </w:p>
          <w:p w14:paraId="2C06A916" w14:textId="77777777" w:rsidR="002D1E5B" w:rsidRPr="002D1E5B" w:rsidRDefault="002D1E5B" w:rsidP="00355FF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EE3253F" w14:textId="6E648BA6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3A50703A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0135CBF0" w14:textId="094346D9" w:rsidR="00E43CDB" w:rsidRPr="00902827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9D6B61">
              <w:rPr>
                <w:rFonts w:ascii="Arial" w:hAnsi="Arial" w:cs="Arial"/>
                <w:b/>
              </w:rPr>
              <w:t xml:space="preserve"> </w:t>
            </w:r>
            <w:r w:rsidR="00485174" w:rsidRPr="00485174">
              <w:rPr>
                <w:rFonts w:ascii="Arial" w:hAnsi="Arial" w:cs="Arial"/>
                <w:bCs/>
              </w:rPr>
              <w:t>Jak</w:t>
            </w:r>
            <w:r w:rsidR="005441D7">
              <w:rPr>
                <w:rFonts w:ascii="Arial" w:hAnsi="Arial" w:cs="Arial"/>
                <w:bCs/>
              </w:rPr>
              <w:t>ými způsoby</w:t>
            </w:r>
            <w:r w:rsidR="00485174">
              <w:rPr>
                <w:rFonts w:ascii="Arial" w:hAnsi="Arial" w:cs="Arial"/>
                <w:bCs/>
              </w:rPr>
              <w:t xml:space="preserve"> může být podpořena </w:t>
            </w:r>
            <w:proofErr w:type="spellStart"/>
            <w:r w:rsidR="00485174">
              <w:rPr>
                <w:rFonts w:ascii="Arial" w:hAnsi="Arial" w:cs="Arial"/>
                <w:bCs/>
              </w:rPr>
              <w:t>metakognice</w:t>
            </w:r>
            <w:proofErr w:type="spellEnd"/>
            <w:r w:rsidR="00485174">
              <w:rPr>
                <w:rFonts w:ascii="Arial" w:hAnsi="Arial" w:cs="Arial"/>
                <w:bCs/>
              </w:rPr>
              <w:t xml:space="preserve"> u žáků prvního stupně ve výuce angličtiny?</w:t>
            </w:r>
            <w:r w:rsidR="00485174" w:rsidRPr="00485174">
              <w:rPr>
                <w:rFonts w:ascii="Arial" w:hAnsi="Arial" w:cs="Arial"/>
                <w:bCs/>
              </w:rPr>
              <w:t xml:space="preserve"> </w:t>
            </w:r>
          </w:p>
          <w:p w14:paraId="47886996" w14:textId="52A4B654" w:rsidR="00E43CDB" w:rsidRPr="00FD4747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FD4747">
              <w:rPr>
                <w:rFonts w:ascii="Arial" w:hAnsi="Arial" w:cs="Arial"/>
                <w:b/>
              </w:rPr>
              <w:t xml:space="preserve"> </w:t>
            </w:r>
            <w:r w:rsidR="00FD4747">
              <w:rPr>
                <w:rFonts w:ascii="Arial" w:hAnsi="Arial" w:cs="Arial"/>
                <w:bCs/>
              </w:rPr>
              <w:t>Tabulka 1</w:t>
            </w:r>
            <w:r w:rsidR="005441D7">
              <w:rPr>
                <w:rFonts w:ascii="Arial" w:hAnsi="Arial" w:cs="Arial"/>
                <w:bCs/>
              </w:rPr>
              <w:t xml:space="preserve"> (s. 56)</w:t>
            </w:r>
            <w:r w:rsidR="00FD4747">
              <w:rPr>
                <w:rFonts w:ascii="Arial" w:hAnsi="Arial" w:cs="Arial"/>
                <w:bCs/>
              </w:rPr>
              <w:t xml:space="preserve"> ilustrovala hodnoty nejméně motivovaných žáků – jsou k dispozici i data</w:t>
            </w:r>
            <w:r w:rsidR="00101860">
              <w:rPr>
                <w:rFonts w:ascii="Arial" w:hAnsi="Arial" w:cs="Arial"/>
                <w:bCs/>
              </w:rPr>
              <w:t xml:space="preserve"> od těchto žáků, která by dávala odpověď na to, jak je </w:t>
            </w:r>
            <w:r w:rsidR="000120A6">
              <w:rPr>
                <w:rFonts w:ascii="Arial" w:hAnsi="Arial" w:cs="Arial"/>
                <w:bCs/>
              </w:rPr>
              <w:t>dle jejich představ motivovat</w:t>
            </w:r>
            <w:r w:rsidR="001E0B63">
              <w:rPr>
                <w:rFonts w:ascii="Arial" w:hAnsi="Arial" w:cs="Arial"/>
                <w:bCs/>
              </w:rPr>
              <w:t xml:space="preserve">, popř. </w:t>
            </w:r>
            <w:r w:rsidR="00D67D41">
              <w:rPr>
                <w:rFonts w:ascii="Arial" w:hAnsi="Arial" w:cs="Arial"/>
                <w:bCs/>
              </w:rPr>
              <w:t>co vnímají jako nejvíce motivační pro učení se angličtiny</w:t>
            </w:r>
            <w:r w:rsidR="000120A6">
              <w:rPr>
                <w:rFonts w:ascii="Arial" w:hAnsi="Arial" w:cs="Arial"/>
                <w:bCs/>
              </w:rPr>
              <w:t>?</w:t>
            </w:r>
            <w:r w:rsidR="00D22D48">
              <w:rPr>
                <w:rFonts w:ascii="Arial" w:hAnsi="Arial" w:cs="Arial"/>
                <w:bCs/>
              </w:rPr>
              <w:t xml:space="preserve"> Pokud ano, prosím o představení těchto dat.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3CBD895" w:rsidR="004C582C" w:rsidRPr="000C7944" w:rsidRDefault="000C794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C7944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E283EC5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0C7944">
              <w:rPr>
                <w:rFonts w:ascii="Arial" w:hAnsi="Arial" w:cs="Arial"/>
              </w:rPr>
              <w:t>3. 5. 2025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11409" w14:textId="77777777" w:rsidR="00FE67D5" w:rsidRDefault="00FE67D5" w:rsidP="004C582C">
      <w:pPr>
        <w:spacing w:after="0" w:line="240" w:lineRule="auto"/>
      </w:pPr>
      <w:r>
        <w:separator/>
      </w:r>
    </w:p>
  </w:endnote>
  <w:endnote w:type="continuationSeparator" w:id="0">
    <w:p w14:paraId="2F806C7B" w14:textId="77777777" w:rsidR="00FE67D5" w:rsidRDefault="00FE67D5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60C5B" w14:textId="77777777" w:rsidR="00FE67D5" w:rsidRDefault="00FE67D5" w:rsidP="004C582C">
      <w:pPr>
        <w:spacing w:after="0" w:line="240" w:lineRule="auto"/>
      </w:pPr>
      <w:r>
        <w:separator/>
      </w:r>
    </w:p>
  </w:footnote>
  <w:footnote w:type="continuationSeparator" w:id="0">
    <w:p w14:paraId="42CECC8D" w14:textId="77777777" w:rsidR="00FE67D5" w:rsidRDefault="00FE67D5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5286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120A6"/>
    <w:rsid w:val="000247C4"/>
    <w:rsid w:val="00027B94"/>
    <w:rsid w:val="00070C66"/>
    <w:rsid w:val="00082F71"/>
    <w:rsid w:val="00097251"/>
    <w:rsid w:val="000C7944"/>
    <w:rsid w:val="000D13B9"/>
    <w:rsid w:val="000D6378"/>
    <w:rsid w:val="000F357F"/>
    <w:rsid w:val="000F6A34"/>
    <w:rsid w:val="00101860"/>
    <w:rsid w:val="00126F58"/>
    <w:rsid w:val="00132D0C"/>
    <w:rsid w:val="00137F21"/>
    <w:rsid w:val="00142008"/>
    <w:rsid w:val="0014337F"/>
    <w:rsid w:val="00170A7A"/>
    <w:rsid w:val="001720E5"/>
    <w:rsid w:val="0018784A"/>
    <w:rsid w:val="001A68E3"/>
    <w:rsid w:val="001E0B63"/>
    <w:rsid w:val="001E1A65"/>
    <w:rsid w:val="001E5504"/>
    <w:rsid w:val="001F2067"/>
    <w:rsid w:val="001F6D21"/>
    <w:rsid w:val="00201377"/>
    <w:rsid w:val="002046C0"/>
    <w:rsid w:val="002059D3"/>
    <w:rsid w:val="00207852"/>
    <w:rsid w:val="00214869"/>
    <w:rsid w:val="00216171"/>
    <w:rsid w:val="00224BB0"/>
    <w:rsid w:val="00244041"/>
    <w:rsid w:val="00262873"/>
    <w:rsid w:val="00262CC9"/>
    <w:rsid w:val="00266B6F"/>
    <w:rsid w:val="00277C39"/>
    <w:rsid w:val="002B4FF6"/>
    <w:rsid w:val="002D1E5B"/>
    <w:rsid w:val="00306BF9"/>
    <w:rsid w:val="00331938"/>
    <w:rsid w:val="00355FFE"/>
    <w:rsid w:val="003678BA"/>
    <w:rsid w:val="00367B0C"/>
    <w:rsid w:val="00387C05"/>
    <w:rsid w:val="00391172"/>
    <w:rsid w:val="003B2A08"/>
    <w:rsid w:val="003B76B7"/>
    <w:rsid w:val="00414A18"/>
    <w:rsid w:val="00421DB4"/>
    <w:rsid w:val="004436A1"/>
    <w:rsid w:val="004460DE"/>
    <w:rsid w:val="0045582D"/>
    <w:rsid w:val="00464444"/>
    <w:rsid w:val="0046507E"/>
    <w:rsid w:val="00467DB1"/>
    <w:rsid w:val="00485174"/>
    <w:rsid w:val="004A277D"/>
    <w:rsid w:val="004A773A"/>
    <w:rsid w:val="004C582C"/>
    <w:rsid w:val="004D4CF0"/>
    <w:rsid w:val="004F155C"/>
    <w:rsid w:val="00543B73"/>
    <w:rsid w:val="005441D7"/>
    <w:rsid w:val="00585921"/>
    <w:rsid w:val="00594232"/>
    <w:rsid w:val="005A4992"/>
    <w:rsid w:val="005C1BBD"/>
    <w:rsid w:val="005C738F"/>
    <w:rsid w:val="005D0CDD"/>
    <w:rsid w:val="005D6CC5"/>
    <w:rsid w:val="005E750E"/>
    <w:rsid w:val="005F49C9"/>
    <w:rsid w:val="006270B6"/>
    <w:rsid w:val="00643973"/>
    <w:rsid w:val="00651B50"/>
    <w:rsid w:val="00652339"/>
    <w:rsid w:val="00660F9F"/>
    <w:rsid w:val="00691081"/>
    <w:rsid w:val="006E1E05"/>
    <w:rsid w:val="006E77B8"/>
    <w:rsid w:val="006E7EF3"/>
    <w:rsid w:val="0071410F"/>
    <w:rsid w:val="00721D10"/>
    <w:rsid w:val="00735FC5"/>
    <w:rsid w:val="007511E2"/>
    <w:rsid w:val="00793BDE"/>
    <w:rsid w:val="007A0067"/>
    <w:rsid w:val="007A0768"/>
    <w:rsid w:val="007A2F68"/>
    <w:rsid w:val="007B1B3C"/>
    <w:rsid w:val="007B2086"/>
    <w:rsid w:val="007B2945"/>
    <w:rsid w:val="008113AD"/>
    <w:rsid w:val="008332BE"/>
    <w:rsid w:val="00844329"/>
    <w:rsid w:val="00856A7A"/>
    <w:rsid w:val="00880B26"/>
    <w:rsid w:val="008867A9"/>
    <w:rsid w:val="008E794C"/>
    <w:rsid w:val="00902827"/>
    <w:rsid w:val="00934879"/>
    <w:rsid w:val="00955007"/>
    <w:rsid w:val="00974750"/>
    <w:rsid w:val="00996C68"/>
    <w:rsid w:val="009A2D4B"/>
    <w:rsid w:val="009D1852"/>
    <w:rsid w:val="009D6B61"/>
    <w:rsid w:val="00A00489"/>
    <w:rsid w:val="00A30FA6"/>
    <w:rsid w:val="00A44E39"/>
    <w:rsid w:val="00AB6284"/>
    <w:rsid w:val="00AC30B6"/>
    <w:rsid w:val="00AD63DF"/>
    <w:rsid w:val="00AF1C2E"/>
    <w:rsid w:val="00AF3CBE"/>
    <w:rsid w:val="00AF7818"/>
    <w:rsid w:val="00B17CA8"/>
    <w:rsid w:val="00B21894"/>
    <w:rsid w:val="00B25847"/>
    <w:rsid w:val="00B34ED9"/>
    <w:rsid w:val="00B4239A"/>
    <w:rsid w:val="00B43D00"/>
    <w:rsid w:val="00B636FA"/>
    <w:rsid w:val="00BC3C54"/>
    <w:rsid w:val="00BD1206"/>
    <w:rsid w:val="00BD31F3"/>
    <w:rsid w:val="00BE5FD6"/>
    <w:rsid w:val="00C038C3"/>
    <w:rsid w:val="00C05C25"/>
    <w:rsid w:val="00C253D0"/>
    <w:rsid w:val="00C42A06"/>
    <w:rsid w:val="00C61067"/>
    <w:rsid w:val="00C61206"/>
    <w:rsid w:val="00C637DF"/>
    <w:rsid w:val="00C6597A"/>
    <w:rsid w:val="00C91591"/>
    <w:rsid w:val="00C946BA"/>
    <w:rsid w:val="00CE4DEB"/>
    <w:rsid w:val="00CF62F0"/>
    <w:rsid w:val="00D20A8B"/>
    <w:rsid w:val="00D22D48"/>
    <w:rsid w:val="00D60239"/>
    <w:rsid w:val="00D64368"/>
    <w:rsid w:val="00D67D41"/>
    <w:rsid w:val="00D929C7"/>
    <w:rsid w:val="00DE3F47"/>
    <w:rsid w:val="00E12F74"/>
    <w:rsid w:val="00E26120"/>
    <w:rsid w:val="00E37DD6"/>
    <w:rsid w:val="00E43CDB"/>
    <w:rsid w:val="00E44B4E"/>
    <w:rsid w:val="00E87063"/>
    <w:rsid w:val="00E91365"/>
    <w:rsid w:val="00EC111D"/>
    <w:rsid w:val="00EE4C19"/>
    <w:rsid w:val="00EF45D2"/>
    <w:rsid w:val="00F35178"/>
    <w:rsid w:val="00F50450"/>
    <w:rsid w:val="00F67B93"/>
    <w:rsid w:val="00FA7D26"/>
    <w:rsid w:val="00FB2338"/>
    <w:rsid w:val="00FB4F4E"/>
    <w:rsid w:val="00FC0D14"/>
    <w:rsid w:val="00FC62D3"/>
    <w:rsid w:val="00FD4747"/>
    <w:rsid w:val="00FE67D5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266B6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66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659</Words>
  <Characters>3904</Characters>
  <Application>Microsoft Office Word</Application>
  <DocSecurity>0</DocSecurity>
  <Lines>195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139</cp:revision>
  <cp:lastPrinted>2018-04-21T20:34:00Z</cp:lastPrinted>
  <dcterms:created xsi:type="dcterms:W3CDTF">2025-04-14T13:52:00Z</dcterms:created>
  <dcterms:modified xsi:type="dcterms:W3CDTF">2025-05-09T15:34:00Z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9540b2ed-4ef5-4b15-90fe-20d90b9a39d6</vt:lpwstr>
  </property>
</Properties>
</file>